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B6F8D">
      <w:pPr>
        <w:spacing w:before="180" w:line="206" w:lineRule="auto"/>
        <w:ind w:firstLine="1008" w:firstLineChars="300"/>
        <w:outlineLvl w:val="0"/>
        <w:rPr>
          <w:rFonts w:hint="default" w:ascii="方正小标宋简体" w:hAnsi="方正小标宋简体" w:eastAsia="方正小标宋简体" w:cs="方正小标宋简体"/>
          <w:spacing w:val="8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pacing w:val="8"/>
          <w:sz w:val="32"/>
          <w:szCs w:val="32"/>
          <w:lang w:val="en-US" w:eastAsia="zh-CN"/>
        </w:rPr>
        <w:t>3：</w:t>
      </w:r>
    </w:p>
    <w:p w14:paraId="7EEE2699">
      <w:pPr>
        <w:spacing w:before="180" w:line="206" w:lineRule="auto"/>
        <w:ind w:firstLine="1784" w:firstLineChars="40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第八届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“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法润江淮  共筑美好安徽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”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法治漫画作品申报表</w:t>
      </w:r>
    </w:p>
    <w:p w14:paraId="7A5D7796">
      <w:pPr>
        <w:spacing w:line="321" w:lineRule="auto"/>
        <w:rPr>
          <w:rFonts w:ascii="Arial"/>
          <w:sz w:val="21"/>
        </w:rPr>
      </w:pPr>
    </w:p>
    <w:p w14:paraId="2464E9F1">
      <w:pPr>
        <w:spacing w:line="119" w:lineRule="exact"/>
      </w:pPr>
      <w:bookmarkStart w:id="0" w:name="_GoBack"/>
      <w:bookmarkEnd w:id="0"/>
    </w:p>
    <w:tbl>
      <w:tblPr>
        <w:tblStyle w:val="5"/>
        <w:tblW w:w="1173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1535"/>
        <w:gridCol w:w="3582"/>
        <w:gridCol w:w="1457"/>
        <w:gridCol w:w="2592"/>
        <w:gridCol w:w="1606"/>
      </w:tblGrid>
      <w:tr w14:paraId="2ED4E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9" w:hRule="atLeast"/>
          <w:jc w:val="center"/>
        </w:trPr>
        <w:tc>
          <w:tcPr>
            <w:tcW w:w="959" w:type="dxa"/>
            <w:vAlign w:val="top"/>
          </w:tcPr>
          <w:p w14:paraId="6C78165E">
            <w:pPr>
              <w:spacing w:before="246" w:line="216" w:lineRule="auto"/>
              <w:ind w:left="20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535" w:type="dxa"/>
            <w:vAlign w:val="top"/>
          </w:tcPr>
          <w:p w14:paraId="09D96952">
            <w:pPr>
              <w:spacing w:before="246" w:line="216" w:lineRule="auto"/>
              <w:ind w:left="21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3582" w:type="dxa"/>
            <w:vAlign w:val="top"/>
          </w:tcPr>
          <w:p w14:paraId="0DB03A93">
            <w:pPr>
              <w:spacing w:before="201" w:line="369" w:lineRule="exact"/>
              <w:ind w:left="29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position w:val="1"/>
                <w:sz w:val="28"/>
                <w:szCs w:val="28"/>
              </w:rPr>
              <w:t>作品简介（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8"/>
                <w:szCs w:val="28"/>
              </w:rPr>
              <w:t>150</w:t>
            </w:r>
            <w:r>
              <w:rPr>
                <w:rFonts w:ascii="Times New Roman" w:hAnsi="Times New Roman" w:eastAsia="Times New Roman" w:cs="Times New Roman"/>
                <w:spacing w:val="3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position w:val="1"/>
                <w:sz w:val="28"/>
                <w:szCs w:val="28"/>
              </w:rPr>
              <w:t>字以内）</w:t>
            </w:r>
          </w:p>
        </w:tc>
        <w:tc>
          <w:tcPr>
            <w:tcW w:w="1457" w:type="dxa"/>
            <w:vAlign w:val="top"/>
          </w:tcPr>
          <w:p w14:paraId="543D1E84">
            <w:pPr>
              <w:spacing w:before="246" w:line="216" w:lineRule="auto"/>
              <w:ind w:left="18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作者姓名</w:t>
            </w:r>
          </w:p>
        </w:tc>
        <w:tc>
          <w:tcPr>
            <w:tcW w:w="2592" w:type="dxa"/>
            <w:vAlign w:val="top"/>
          </w:tcPr>
          <w:p w14:paraId="12DEB95B">
            <w:pPr>
              <w:spacing w:before="246" w:line="214" w:lineRule="auto"/>
              <w:ind w:left="74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作者单位</w:t>
            </w:r>
          </w:p>
        </w:tc>
        <w:tc>
          <w:tcPr>
            <w:tcW w:w="1606" w:type="dxa"/>
            <w:vAlign w:val="top"/>
          </w:tcPr>
          <w:p w14:paraId="65019B01">
            <w:pPr>
              <w:spacing w:before="246" w:line="215" w:lineRule="auto"/>
              <w:ind w:left="26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手机号码</w:t>
            </w:r>
          </w:p>
        </w:tc>
      </w:tr>
      <w:tr w14:paraId="6E9BF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59" w:type="dxa"/>
            <w:vAlign w:val="top"/>
          </w:tcPr>
          <w:p w14:paraId="181B8FC6">
            <w:pPr>
              <w:spacing w:before="197" w:line="368" w:lineRule="exact"/>
              <w:ind w:left="4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535" w:type="dxa"/>
            <w:vAlign w:val="top"/>
          </w:tcPr>
          <w:p w14:paraId="3AADF5C1">
            <w:pPr>
              <w:pStyle w:val="6"/>
            </w:pPr>
          </w:p>
        </w:tc>
        <w:tc>
          <w:tcPr>
            <w:tcW w:w="3582" w:type="dxa"/>
            <w:vAlign w:val="top"/>
          </w:tcPr>
          <w:p w14:paraId="43258EEC">
            <w:pPr>
              <w:pStyle w:val="6"/>
            </w:pPr>
          </w:p>
        </w:tc>
        <w:tc>
          <w:tcPr>
            <w:tcW w:w="1457" w:type="dxa"/>
            <w:vAlign w:val="top"/>
          </w:tcPr>
          <w:p w14:paraId="73B95BEF">
            <w:pPr>
              <w:pStyle w:val="6"/>
            </w:pPr>
          </w:p>
        </w:tc>
        <w:tc>
          <w:tcPr>
            <w:tcW w:w="2592" w:type="dxa"/>
            <w:vAlign w:val="top"/>
          </w:tcPr>
          <w:p w14:paraId="0A85279D">
            <w:pPr>
              <w:pStyle w:val="6"/>
            </w:pPr>
          </w:p>
        </w:tc>
        <w:tc>
          <w:tcPr>
            <w:tcW w:w="1606" w:type="dxa"/>
            <w:vAlign w:val="top"/>
          </w:tcPr>
          <w:p w14:paraId="09DBD824">
            <w:pPr>
              <w:pStyle w:val="6"/>
            </w:pPr>
          </w:p>
        </w:tc>
      </w:tr>
      <w:tr w14:paraId="0324E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959" w:type="dxa"/>
            <w:vAlign w:val="top"/>
          </w:tcPr>
          <w:p w14:paraId="22C3D208">
            <w:pPr>
              <w:spacing w:before="199" w:line="368" w:lineRule="exact"/>
              <w:ind w:left="4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2</w:t>
            </w:r>
          </w:p>
        </w:tc>
        <w:tc>
          <w:tcPr>
            <w:tcW w:w="1535" w:type="dxa"/>
            <w:vAlign w:val="top"/>
          </w:tcPr>
          <w:p w14:paraId="122D24A7">
            <w:pPr>
              <w:pStyle w:val="6"/>
            </w:pPr>
          </w:p>
        </w:tc>
        <w:tc>
          <w:tcPr>
            <w:tcW w:w="3582" w:type="dxa"/>
            <w:vAlign w:val="top"/>
          </w:tcPr>
          <w:p w14:paraId="23CCEB8D">
            <w:pPr>
              <w:pStyle w:val="6"/>
            </w:pPr>
          </w:p>
        </w:tc>
        <w:tc>
          <w:tcPr>
            <w:tcW w:w="1457" w:type="dxa"/>
            <w:vAlign w:val="top"/>
          </w:tcPr>
          <w:p w14:paraId="5A7E7867">
            <w:pPr>
              <w:pStyle w:val="6"/>
            </w:pPr>
          </w:p>
        </w:tc>
        <w:tc>
          <w:tcPr>
            <w:tcW w:w="2592" w:type="dxa"/>
            <w:vAlign w:val="top"/>
          </w:tcPr>
          <w:p w14:paraId="44386386">
            <w:pPr>
              <w:pStyle w:val="6"/>
            </w:pPr>
          </w:p>
        </w:tc>
        <w:tc>
          <w:tcPr>
            <w:tcW w:w="1606" w:type="dxa"/>
            <w:vAlign w:val="top"/>
          </w:tcPr>
          <w:p w14:paraId="0CE47ED9">
            <w:pPr>
              <w:pStyle w:val="6"/>
            </w:pPr>
          </w:p>
        </w:tc>
      </w:tr>
      <w:tr w14:paraId="520AE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959" w:type="dxa"/>
            <w:vAlign w:val="top"/>
          </w:tcPr>
          <w:p w14:paraId="36E266A3">
            <w:pPr>
              <w:spacing w:before="199" w:line="369" w:lineRule="exact"/>
              <w:ind w:left="4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535" w:type="dxa"/>
            <w:vAlign w:val="top"/>
          </w:tcPr>
          <w:p w14:paraId="55725CE6">
            <w:pPr>
              <w:pStyle w:val="6"/>
            </w:pPr>
          </w:p>
        </w:tc>
        <w:tc>
          <w:tcPr>
            <w:tcW w:w="3582" w:type="dxa"/>
            <w:vAlign w:val="top"/>
          </w:tcPr>
          <w:p w14:paraId="42C77951">
            <w:pPr>
              <w:pStyle w:val="6"/>
            </w:pPr>
          </w:p>
        </w:tc>
        <w:tc>
          <w:tcPr>
            <w:tcW w:w="1457" w:type="dxa"/>
            <w:vAlign w:val="top"/>
          </w:tcPr>
          <w:p w14:paraId="4BB14C0D">
            <w:pPr>
              <w:pStyle w:val="6"/>
            </w:pPr>
          </w:p>
        </w:tc>
        <w:tc>
          <w:tcPr>
            <w:tcW w:w="2592" w:type="dxa"/>
            <w:vAlign w:val="top"/>
          </w:tcPr>
          <w:p w14:paraId="728EC95C">
            <w:pPr>
              <w:pStyle w:val="6"/>
            </w:pPr>
          </w:p>
        </w:tc>
        <w:tc>
          <w:tcPr>
            <w:tcW w:w="1606" w:type="dxa"/>
            <w:vAlign w:val="top"/>
          </w:tcPr>
          <w:p w14:paraId="598EE5D8">
            <w:pPr>
              <w:pStyle w:val="6"/>
            </w:pPr>
          </w:p>
        </w:tc>
      </w:tr>
      <w:tr w14:paraId="3BE0A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959" w:type="dxa"/>
            <w:vAlign w:val="top"/>
          </w:tcPr>
          <w:p w14:paraId="4921461D">
            <w:pPr>
              <w:spacing w:before="200" w:line="368" w:lineRule="exact"/>
              <w:ind w:left="4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4</w:t>
            </w:r>
          </w:p>
        </w:tc>
        <w:tc>
          <w:tcPr>
            <w:tcW w:w="1535" w:type="dxa"/>
            <w:vAlign w:val="top"/>
          </w:tcPr>
          <w:p w14:paraId="70704329">
            <w:pPr>
              <w:pStyle w:val="6"/>
            </w:pPr>
          </w:p>
        </w:tc>
        <w:tc>
          <w:tcPr>
            <w:tcW w:w="3582" w:type="dxa"/>
            <w:vAlign w:val="top"/>
          </w:tcPr>
          <w:p w14:paraId="2B428A6C">
            <w:pPr>
              <w:pStyle w:val="6"/>
            </w:pPr>
          </w:p>
        </w:tc>
        <w:tc>
          <w:tcPr>
            <w:tcW w:w="1457" w:type="dxa"/>
            <w:vAlign w:val="top"/>
          </w:tcPr>
          <w:p w14:paraId="485551C5">
            <w:pPr>
              <w:pStyle w:val="6"/>
            </w:pPr>
          </w:p>
        </w:tc>
        <w:tc>
          <w:tcPr>
            <w:tcW w:w="2592" w:type="dxa"/>
            <w:vAlign w:val="top"/>
          </w:tcPr>
          <w:p w14:paraId="25D9E2A5">
            <w:pPr>
              <w:pStyle w:val="6"/>
            </w:pPr>
          </w:p>
        </w:tc>
        <w:tc>
          <w:tcPr>
            <w:tcW w:w="1606" w:type="dxa"/>
            <w:vAlign w:val="top"/>
          </w:tcPr>
          <w:p w14:paraId="489FE442">
            <w:pPr>
              <w:pStyle w:val="6"/>
            </w:pPr>
          </w:p>
        </w:tc>
      </w:tr>
      <w:tr w14:paraId="02A48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4" w:hRule="atLeast"/>
          <w:jc w:val="center"/>
        </w:trPr>
        <w:tc>
          <w:tcPr>
            <w:tcW w:w="959" w:type="dxa"/>
            <w:vAlign w:val="top"/>
          </w:tcPr>
          <w:p w14:paraId="1064020B">
            <w:pPr>
              <w:spacing w:before="294" w:line="186" w:lineRule="auto"/>
              <w:ind w:left="42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535" w:type="dxa"/>
            <w:vAlign w:val="top"/>
          </w:tcPr>
          <w:p w14:paraId="00EF282D">
            <w:pPr>
              <w:pStyle w:val="6"/>
            </w:pPr>
          </w:p>
        </w:tc>
        <w:tc>
          <w:tcPr>
            <w:tcW w:w="3582" w:type="dxa"/>
            <w:vAlign w:val="top"/>
          </w:tcPr>
          <w:p w14:paraId="325D079D">
            <w:pPr>
              <w:pStyle w:val="6"/>
            </w:pPr>
          </w:p>
        </w:tc>
        <w:tc>
          <w:tcPr>
            <w:tcW w:w="1457" w:type="dxa"/>
            <w:vAlign w:val="top"/>
          </w:tcPr>
          <w:p w14:paraId="711EE9B2">
            <w:pPr>
              <w:pStyle w:val="6"/>
            </w:pPr>
          </w:p>
        </w:tc>
        <w:tc>
          <w:tcPr>
            <w:tcW w:w="2592" w:type="dxa"/>
            <w:vAlign w:val="top"/>
          </w:tcPr>
          <w:p w14:paraId="66A851B0">
            <w:pPr>
              <w:pStyle w:val="6"/>
            </w:pPr>
          </w:p>
        </w:tc>
        <w:tc>
          <w:tcPr>
            <w:tcW w:w="1606" w:type="dxa"/>
            <w:vAlign w:val="top"/>
          </w:tcPr>
          <w:p w14:paraId="532C379A">
            <w:pPr>
              <w:pStyle w:val="6"/>
            </w:pPr>
          </w:p>
        </w:tc>
      </w:tr>
      <w:tr w14:paraId="5CA8A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5" w:hRule="atLeast"/>
          <w:jc w:val="center"/>
        </w:trPr>
        <w:tc>
          <w:tcPr>
            <w:tcW w:w="959" w:type="dxa"/>
            <w:vAlign w:val="top"/>
          </w:tcPr>
          <w:p w14:paraId="0504E467">
            <w:pPr>
              <w:spacing w:before="201" w:line="369" w:lineRule="exact"/>
              <w:ind w:left="4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6</w:t>
            </w:r>
          </w:p>
        </w:tc>
        <w:tc>
          <w:tcPr>
            <w:tcW w:w="1535" w:type="dxa"/>
            <w:vAlign w:val="top"/>
          </w:tcPr>
          <w:p w14:paraId="1B6E54A2">
            <w:pPr>
              <w:pStyle w:val="6"/>
            </w:pPr>
          </w:p>
        </w:tc>
        <w:tc>
          <w:tcPr>
            <w:tcW w:w="3582" w:type="dxa"/>
            <w:vAlign w:val="top"/>
          </w:tcPr>
          <w:p w14:paraId="43BE0379">
            <w:pPr>
              <w:pStyle w:val="6"/>
            </w:pPr>
          </w:p>
        </w:tc>
        <w:tc>
          <w:tcPr>
            <w:tcW w:w="1457" w:type="dxa"/>
            <w:vAlign w:val="top"/>
          </w:tcPr>
          <w:p w14:paraId="65C500DD">
            <w:pPr>
              <w:pStyle w:val="6"/>
            </w:pPr>
          </w:p>
        </w:tc>
        <w:tc>
          <w:tcPr>
            <w:tcW w:w="2592" w:type="dxa"/>
            <w:vAlign w:val="top"/>
          </w:tcPr>
          <w:p w14:paraId="286FE4A9">
            <w:pPr>
              <w:pStyle w:val="6"/>
            </w:pPr>
          </w:p>
        </w:tc>
        <w:tc>
          <w:tcPr>
            <w:tcW w:w="1606" w:type="dxa"/>
            <w:vAlign w:val="top"/>
          </w:tcPr>
          <w:p w14:paraId="17D71D02">
            <w:pPr>
              <w:pStyle w:val="6"/>
            </w:pPr>
          </w:p>
        </w:tc>
      </w:tr>
      <w:tr w14:paraId="7ED90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5" w:hRule="atLeast"/>
          <w:jc w:val="center"/>
        </w:trPr>
        <w:tc>
          <w:tcPr>
            <w:tcW w:w="959" w:type="dxa"/>
            <w:vAlign w:val="top"/>
          </w:tcPr>
          <w:p w14:paraId="4A0B104E">
            <w:pPr>
              <w:spacing w:before="294" w:line="186" w:lineRule="auto"/>
              <w:ind w:left="41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1535" w:type="dxa"/>
            <w:vAlign w:val="top"/>
          </w:tcPr>
          <w:p w14:paraId="6EC52578">
            <w:pPr>
              <w:pStyle w:val="6"/>
            </w:pPr>
          </w:p>
        </w:tc>
        <w:tc>
          <w:tcPr>
            <w:tcW w:w="3582" w:type="dxa"/>
            <w:vAlign w:val="top"/>
          </w:tcPr>
          <w:p w14:paraId="1B130538">
            <w:pPr>
              <w:pStyle w:val="6"/>
            </w:pPr>
          </w:p>
        </w:tc>
        <w:tc>
          <w:tcPr>
            <w:tcW w:w="1457" w:type="dxa"/>
            <w:vAlign w:val="top"/>
          </w:tcPr>
          <w:p w14:paraId="22FFEB29">
            <w:pPr>
              <w:pStyle w:val="6"/>
            </w:pPr>
          </w:p>
        </w:tc>
        <w:tc>
          <w:tcPr>
            <w:tcW w:w="2592" w:type="dxa"/>
            <w:vAlign w:val="top"/>
          </w:tcPr>
          <w:p w14:paraId="3801E953">
            <w:pPr>
              <w:pStyle w:val="6"/>
            </w:pPr>
          </w:p>
        </w:tc>
        <w:tc>
          <w:tcPr>
            <w:tcW w:w="1606" w:type="dxa"/>
            <w:vAlign w:val="top"/>
          </w:tcPr>
          <w:p w14:paraId="76D589C4">
            <w:pPr>
              <w:pStyle w:val="6"/>
            </w:pPr>
          </w:p>
        </w:tc>
      </w:tr>
      <w:tr w14:paraId="608DB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9" w:hRule="atLeast"/>
          <w:jc w:val="center"/>
        </w:trPr>
        <w:tc>
          <w:tcPr>
            <w:tcW w:w="959" w:type="dxa"/>
            <w:vAlign w:val="top"/>
          </w:tcPr>
          <w:p w14:paraId="72CC0B54">
            <w:pPr>
              <w:spacing w:before="203" w:line="368" w:lineRule="exact"/>
              <w:ind w:left="42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8</w:t>
            </w:r>
          </w:p>
        </w:tc>
        <w:tc>
          <w:tcPr>
            <w:tcW w:w="1535" w:type="dxa"/>
            <w:vAlign w:val="top"/>
          </w:tcPr>
          <w:p w14:paraId="5BBB624A">
            <w:pPr>
              <w:pStyle w:val="6"/>
            </w:pPr>
          </w:p>
        </w:tc>
        <w:tc>
          <w:tcPr>
            <w:tcW w:w="3582" w:type="dxa"/>
            <w:vAlign w:val="top"/>
          </w:tcPr>
          <w:p w14:paraId="5B9FE041">
            <w:pPr>
              <w:pStyle w:val="6"/>
            </w:pPr>
          </w:p>
        </w:tc>
        <w:tc>
          <w:tcPr>
            <w:tcW w:w="1457" w:type="dxa"/>
            <w:vAlign w:val="top"/>
          </w:tcPr>
          <w:p w14:paraId="48BE7B32">
            <w:pPr>
              <w:pStyle w:val="6"/>
            </w:pPr>
          </w:p>
        </w:tc>
        <w:tc>
          <w:tcPr>
            <w:tcW w:w="2592" w:type="dxa"/>
            <w:vAlign w:val="top"/>
          </w:tcPr>
          <w:p w14:paraId="7A115803">
            <w:pPr>
              <w:pStyle w:val="6"/>
            </w:pPr>
          </w:p>
        </w:tc>
        <w:tc>
          <w:tcPr>
            <w:tcW w:w="1606" w:type="dxa"/>
            <w:vAlign w:val="top"/>
          </w:tcPr>
          <w:p w14:paraId="4DB978F3">
            <w:pPr>
              <w:pStyle w:val="6"/>
            </w:pPr>
          </w:p>
        </w:tc>
      </w:tr>
    </w:tbl>
    <w:p w14:paraId="47A98A9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E4537"/>
    <w:rsid w:val="0DFF4681"/>
    <w:rsid w:val="718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76</Characters>
  <Lines>0</Lines>
  <Paragraphs>0</Paragraphs>
  <TotalTime>0</TotalTime>
  <ScaleCrop>false</ScaleCrop>
  <LinksUpToDate>false</LinksUpToDate>
  <CharactersWithSpaces>108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2025-03-28T07:19:00Z</dcterms:created>
  <dc:creator>sweet T</dc:creator>
  <cp:lastModifiedBy>sweet T</cp:lastModifiedBy>
  <dcterms:modified xsi:type="dcterms:W3CDTF">2025-03-28T07:32:01Z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29E05E962F4F4F31BE429F724CF80DE4_11</vt:lpwstr>
  </property>
  <property fmtid="{D5CDD505-2E9C-101B-9397-08002B2CF9AE}" pid="4" name="KSOTemplateDocerSaveRecord">
    <vt:lpwstr>eyJoZGlkIjoiOGQwMjY1NzExZGUwMGU3ZDI0OTM2ZWY3ZmUyODlhZGUiLCJ1c2VySWQiOiI0MTI4MjEwNjcifQ==</vt:lpwstr>
  </property>
</Properties>
</file>